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بيت حنينا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بلدة بيت حنينا بين بلدتي شعفاط والرام شمال مدينة  القدس وتبعد عنها ثمانية كيلومترات، وتعد أكبر بلدة في القدس من حيث المساحة، ويعود تاريخها إلى الحقبة الكنعانية.</w:t>
      </w:r>
    </w:p>
    <w:p/>
    <w:p>
      <w:pPr>
        <w:pStyle w:val="Heading2"/>
      </w:pPr>
      <w:bookmarkStart w:id="0" w:name="_Toc0"/>
      <w:r>
        <w:t>الحدود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تحدّها القرى والبلدات التالية: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الشمال :الرام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الشمال الغربي:بير نبالا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الغرب: النبي صوئيل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الجنوب الغربي: بيت اكسا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الجنوب:شعفاط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الجنوب الشرقي: عناتا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الشرق: حزما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الشمال الشرقي: الرام</w:t>
      </w:r>
    </w:p>
    <w:p/>
    <w:p>
      <w:pPr>
        <w:pStyle w:val="Heading2"/>
      </w:pPr>
      <w:bookmarkStart w:id="1" w:name="_Toc1"/>
      <w:r>
        <w:t>التعليم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من أهمّ المؤسسات التعليميّة والتربويّة في هذه البلدة مدرسة الفرير، وراهبات الورديّة، ومدرسة القدس الدوليّة، ومدارس الإيمان، بالإضافة إلى مدرسة هيلين كيلر، ومدرسة النظاميّة،  كما ويوجد فيها "فرع" لجامعة القدس، و</w:t>
      </w:r>
    </w:p>
    <w:p/>
    <w:p>
      <w:pPr>
        <w:pStyle w:val="Heading2"/>
      </w:pPr>
      <w:bookmarkStart w:id="2" w:name="_Toc2"/>
      <w:r>
        <w:t>المساجد والمقامات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فيها تقريباً عشرة مساجد، أهمّها: مسجد عبد الحميد شومان، ومسجد بدر، ومسجد محمّد الفاتج، كما وتوجد في بيت حنينا كنيسة القدس، ودير الراهبات الورديّة. </w:t>
      </w:r>
    </w:p>
    <w:p/>
    <w:p>
      <w:pPr>
        <w:pStyle w:val="Heading2"/>
      </w:pPr>
      <w:bookmarkStart w:id="3" w:name="_Toc3"/>
      <w:r>
        <w:t>القرية وجدار الفصل العنصري</w:t>
      </w:r>
      <w:bookmarkEnd w:id="3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قسم الاحتلال "الإسرائيلي" بلدة بيت حنينا بفعل  والشوارع الالتفافية والمستوطنات  إلى بلدتين منفصلتين، هما بيت حنينا القديمة وتتبع  الضفة الغربي، وبيت حنينا الجديدة وتتبع أراضي القدس المحتلة.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ويعتبر حي الخربة -أو ما يطلق عليه الاحتلال "سديروت موشيه ديان"- آخر الأحياء المتبقية من الأراضي التي صادرها الاحتلال لبناء مستوطنة "بسغات زئيف"، وهو يقع داخل المستوطنة، وكان يضم معالم وقبورا تاريخية وآثارا إسلامية قام الاحتلال بإزالتها.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الأضرار التي خلفها الجدار و هي على النحو التالي :-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1- فصل العائلة الفلسطينية.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2- منع السكان من زيارات أقاربهم و مشاركتهم أفراحهم و أتراحهم 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3- مصادرة ما يزيد عن الخمسةآلاف و خمسماية دونم لأغراض الجدار الشارع الفاصل بين بيت حنينا البلد و بيت حنينا الجديدة.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4- ارتفاع البطالة الى ما يقارب 95%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5- اقتلاع ما يزيد عن الخمسماية و خمسون شجرة زيتون رومي على الاقل ،و التي يزيد عمرها عن الفي سنة.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6- حرمان الاهالى من ممارسة حياتهم الطبيعية حيث الاقتحامات المتكررة للجيش الاسرائيلي.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بالاضافة الى حرمان القرية من المساعدات و تعطيل المشاريع وتراكم الديون على القرية و المجلس ، وشح الامكانيات لدى المجلس وعدم توفير الدعم اللازم و الكافي له .ولا زالت القرية تعاني</w:t>
      </w:r>
    </w:p>
    <w:p/>
    <w:p>
      <w:pPr>
        <w:pStyle w:val="Heading2"/>
      </w:pPr>
      <w:bookmarkStart w:id="4" w:name="_Toc4"/>
      <w:r>
        <w:t>الموقع والمساحة</w:t>
      </w:r>
      <w:bookmarkEnd w:id="4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بلدة بيت حنينا بين بلدتي شعفاط والرام شمال مدينة  القدس وتبعد عنها ثمانية كيلومترات، وتعد أكبر بلدة في القدس من حيث المساحة، ويعود تاريخها إلى الحقبة الكنعانية.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المساحة: تبلغ مساحة أراضيها (16284) دونماً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</w:t>
      </w:r>
    </w:p>
    <w:p/>
    <w:p>
      <w:pPr>
        <w:pStyle w:val="Heading2"/>
      </w:pPr>
      <w:bookmarkStart w:id="5" w:name="_Toc5"/>
      <w:r>
        <w:t>أهمية الموقع</w:t>
      </w:r>
      <w:bookmarkEnd w:id="5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أهم ما يميزها: تعد أكبر قرية في القدس من ناحية المساحة، ويوجد فيها العديد من المؤسسات والمراكز التربويّة، وبها جامعة القدس، وبها3 كنائس وديربالإضافة إلى مستشفى الدجاني للولادة الذي أغلقعام 2014، </w:t>
      </w:r>
    </w:p>
    <w:p/>
    <w:p>
      <w:pPr>
        <w:pStyle w:val="Heading2"/>
      </w:pPr>
      <w:bookmarkStart w:id="6" w:name="_Toc6"/>
      <w:r>
        <w:t>الآثار</w:t>
      </w:r>
      <w:bookmarkEnd w:id="6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من المباني التاريخية فيها يقبع قصر الملك حُسين الذي يقع على تل الفول، والذي باشرت المملكة الأردنيّة بناءه قُبيل حرب الأيّام الستة، ومازال المبنى قيد البناء، ولم يتم إنجاز العمل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2026-08-27T00:00:21+00:00</dcterms:created>
  <dcterms:modified xsi:type="dcterms:W3CDTF">2026-08-27T00:00:21+00:00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